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58" w:rsidRDefault="00870858" w:rsidP="008708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  <w:r>
        <w:rPr>
          <w:rStyle w:val="c0"/>
          <w:b/>
          <w:bCs/>
          <w:color w:val="FF0000"/>
          <w:sz w:val="28"/>
          <w:szCs w:val="28"/>
        </w:rPr>
        <w:t>«ДРУЖЕСКИЕ ОТНОШЕНИЯ ВЗРОСЛЫХ И ДЕТЕЙ В СЕМЬЕ – ОСНОВА ВОСПИТАНИЯ ПОЛОЖИТЕЛЬНЫХ ЧЕРТ ХАРАКТЕРА РЕБЕНКА».</w:t>
      </w:r>
    </w:p>
    <w:p w:rsidR="00870858" w:rsidRDefault="00870858" w:rsidP="0087085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</w:rPr>
      </w:pPr>
    </w:p>
    <w:p w:rsidR="00870858" w:rsidRPr="00870858" w:rsidRDefault="00870858" w:rsidP="0087085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 w:themeColor="text1"/>
          <w:sz w:val="28"/>
          <w:szCs w:val="28"/>
        </w:rPr>
      </w:pPr>
      <w:proofErr w:type="spellStart"/>
      <w:r w:rsidRPr="00870858">
        <w:rPr>
          <w:rStyle w:val="c0"/>
          <w:b/>
          <w:bCs/>
          <w:color w:val="000000" w:themeColor="text1"/>
          <w:sz w:val="28"/>
          <w:szCs w:val="28"/>
        </w:rPr>
        <w:t>Обрубова</w:t>
      </w:r>
      <w:proofErr w:type="spellEnd"/>
      <w:r w:rsidRPr="00870858">
        <w:rPr>
          <w:rStyle w:val="c0"/>
          <w:b/>
          <w:bCs/>
          <w:color w:val="000000" w:themeColor="text1"/>
          <w:sz w:val="28"/>
          <w:szCs w:val="28"/>
        </w:rPr>
        <w:t xml:space="preserve"> Анна </w:t>
      </w:r>
      <w:proofErr w:type="spellStart"/>
      <w:r w:rsidRPr="00870858">
        <w:rPr>
          <w:rStyle w:val="c0"/>
          <w:b/>
          <w:bCs/>
          <w:color w:val="000000" w:themeColor="text1"/>
          <w:sz w:val="28"/>
          <w:szCs w:val="28"/>
        </w:rPr>
        <w:t>Григорьевна</w:t>
      </w:r>
      <w:proofErr w:type="gramStart"/>
      <w:r w:rsidRPr="00870858">
        <w:rPr>
          <w:rStyle w:val="c0"/>
          <w:b/>
          <w:bCs/>
          <w:color w:val="000000" w:themeColor="text1"/>
          <w:sz w:val="28"/>
          <w:szCs w:val="28"/>
        </w:rPr>
        <w:t>,в</w:t>
      </w:r>
      <w:proofErr w:type="gramEnd"/>
      <w:r w:rsidRPr="00870858">
        <w:rPr>
          <w:rStyle w:val="c0"/>
          <w:b/>
          <w:bCs/>
          <w:color w:val="000000" w:themeColor="text1"/>
          <w:sz w:val="28"/>
          <w:szCs w:val="28"/>
        </w:rPr>
        <w:t>оспитатель</w:t>
      </w:r>
      <w:proofErr w:type="spellEnd"/>
    </w:p>
    <w:p w:rsidR="00870858" w:rsidRDefault="00870858" w:rsidP="00870858">
      <w:pPr>
        <w:pStyle w:val="c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70858">
        <w:rPr>
          <w:sz w:val="28"/>
          <w:szCs w:val="28"/>
        </w:rPr>
        <w:t>СП «Детский сад «Василек»</w:t>
      </w:r>
    </w:p>
    <w:p w:rsidR="00870858" w:rsidRDefault="00870858" w:rsidP="00E70D4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78.5pt">
            <v:imagedata r:id="rId4" o:title="конс"/>
          </v:shape>
        </w:pict>
      </w:r>
    </w:p>
    <w:p w:rsidR="00870858" w:rsidRDefault="00870858" w:rsidP="00870858">
      <w:pPr>
        <w:pStyle w:val="c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70858" w:rsidRPr="00870858" w:rsidRDefault="00870858" w:rsidP="008708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870858">
        <w:rPr>
          <w:rStyle w:val="c0"/>
          <w:color w:val="000000"/>
          <w:sz w:val="28"/>
          <w:szCs w:val="28"/>
        </w:rPr>
        <w:t xml:space="preserve">Одинаковых семей не существует. В каждой семье есть свои традиции и свои особенности. </w:t>
      </w:r>
      <w:proofErr w:type="gramStart"/>
      <w:r w:rsidRPr="00870858">
        <w:rPr>
          <w:rStyle w:val="c0"/>
          <w:color w:val="000000"/>
          <w:sz w:val="28"/>
          <w:szCs w:val="28"/>
        </w:rPr>
        <w:t>Но</w:t>
      </w:r>
      <w:proofErr w:type="gramEnd"/>
      <w:r w:rsidRPr="00870858">
        <w:rPr>
          <w:rStyle w:val="c0"/>
          <w:color w:val="000000"/>
          <w:sz w:val="28"/>
          <w:szCs w:val="28"/>
        </w:rPr>
        <w:t xml:space="preserve">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870858" w:rsidRPr="00870858" w:rsidRDefault="00870858" w:rsidP="008708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858">
        <w:rPr>
          <w:rStyle w:val="c0"/>
          <w:color w:val="FF0000"/>
          <w:sz w:val="28"/>
          <w:szCs w:val="28"/>
        </w:rPr>
        <w:t>  </w:t>
      </w:r>
      <w:r w:rsidRPr="00870858">
        <w:rPr>
          <w:rStyle w:val="c0"/>
          <w:color w:val="000000"/>
          <w:sz w:val="28"/>
          <w:szCs w:val="28"/>
        </w:rPr>
        <w:t>Нужно ли быть другом своему ребенку? Некоторые родители считают, что дружба – это отношения равных, а взрослые, воспитывая своих детей, не могут равнять свой авторитет таким отношением с ребенком. Такие родители опасаются, сто их не будут уважать и слушаться.</w:t>
      </w:r>
    </w:p>
    <w:p w:rsidR="00870858" w:rsidRPr="00870858" w:rsidRDefault="00870858" w:rsidP="008708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858">
        <w:rPr>
          <w:rStyle w:val="c0"/>
          <w:color w:val="000000"/>
          <w:sz w:val="28"/>
          <w:szCs w:val="28"/>
        </w:rPr>
        <w:t>  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 характер («Детей ласкать нельзя – 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надо», «Ты всегда делаешь то, что нельзя».</w:t>
      </w:r>
    </w:p>
    <w:p w:rsidR="00870858" w:rsidRPr="00870858" w:rsidRDefault="00870858" w:rsidP="008708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858">
        <w:rPr>
          <w:rStyle w:val="c0"/>
          <w:color w:val="000000"/>
          <w:sz w:val="28"/>
          <w:szCs w:val="28"/>
        </w:rPr>
        <w:t>   Привлекая детей к труду, помощи, родители говорят: «Ты должен трудиться. Мы же трудимся».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желания сделать наоборот, проявляются в капризах, упрямстве.</w:t>
      </w:r>
    </w:p>
    <w:p w:rsidR="00870858" w:rsidRPr="00870858" w:rsidRDefault="00870858" w:rsidP="008708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858">
        <w:rPr>
          <w:rStyle w:val="c0"/>
          <w:color w:val="000000"/>
          <w:sz w:val="28"/>
          <w:szCs w:val="28"/>
        </w:rPr>
        <w:lastRenderedPageBreak/>
        <w:t xml:space="preserve">   Основой воспитания положительных черт характера ребенка могут быть только дружеские взаимоотношения взрослых и детей, отношение на равных. Как же возникает эта дружба? Нам часто кажется, что дети еще малы и наших переживаний и проблем им не </w:t>
      </w:r>
      <w:proofErr w:type="gramStart"/>
      <w:r w:rsidRPr="00870858">
        <w:rPr>
          <w:rStyle w:val="c0"/>
          <w:color w:val="000000"/>
          <w:sz w:val="28"/>
          <w:szCs w:val="28"/>
        </w:rPr>
        <w:t>понять</w:t>
      </w:r>
      <w:proofErr w:type="gramEnd"/>
      <w:r w:rsidRPr="00870858">
        <w:rPr>
          <w:rStyle w:val="c0"/>
          <w:color w:val="000000"/>
          <w:sz w:val="28"/>
          <w:szCs w:val="28"/>
        </w:rPr>
        <w:t>. Поэтому многие взрослые либо скрывают свои переживания от детей, либо вообще не задумываются о том, что, закрывая свой внутренний мир от  детей,  мы лишаем их важных и волнующих минут сопереживания, которые формируют нравственность ребенка, важные черты его характера.</w:t>
      </w:r>
    </w:p>
    <w:p w:rsidR="00870858" w:rsidRPr="00870858" w:rsidRDefault="00870858" w:rsidP="008708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858">
        <w:rPr>
          <w:rStyle w:val="c0"/>
          <w:color w:val="000000"/>
          <w:sz w:val="28"/>
          <w:szCs w:val="28"/>
        </w:rPr>
        <w:t>  В  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E76B29" w:rsidRPr="00870858" w:rsidRDefault="00E76B29">
      <w:pPr>
        <w:rPr>
          <w:rFonts w:ascii="Times New Roman" w:hAnsi="Times New Roman" w:cs="Times New Roman"/>
          <w:sz w:val="28"/>
          <w:szCs w:val="28"/>
        </w:rPr>
      </w:pPr>
    </w:p>
    <w:p w:rsidR="00507E87" w:rsidRDefault="00507E87"/>
    <w:p w:rsidR="00E76B29" w:rsidRDefault="00E76B29"/>
    <w:p w:rsidR="00E76B29" w:rsidRDefault="00E76B29"/>
    <w:p w:rsidR="00E76B29" w:rsidRDefault="00E76B29"/>
    <w:p w:rsidR="00E76B29" w:rsidRDefault="00E76B29"/>
    <w:sectPr w:rsidR="00E76B29" w:rsidSect="00C9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87"/>
    <w:rsid w:val="0015006B"/>
    <w:rsid w:val="00184F7B"/>
    <w:rsid w:val="00507E87"/>
    <w:rsid w:val="007A000B"/>
    <w:rsid w:val="00870858"/>
    <w:rsid w:val="00C952F7"/>
    <w:rsid w:val="00E70D4F"/>
    <w:rsid w:val="00E7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8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7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2024-01-09T07:42:00Z</cp:lastPrinted>
  <dcterms:created xsi:type="dcterms:W3CDTF">2024-03-03T05:05:00Z</dcterms:created>
  <dcterms:modified xsi:type="dcterms:W3CDTF">2024-03-03T05:05:00Z</dcterms:modified>
</cp:coreProperties>
</file>